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48" w:rsidRDefault="00D24591" w:rsidP="009F1BF2">
      <w:pPr>
        <w:jc w:val="center"/>
        <w:rPr>
          <w:color w:val="7030A0"/>
          <w:sz w:val="28"/>
          <w:szCs w:val="28"/>
          <w:lang w:val="hr-HR"/>
        </w:rPr>
      </w:pPr>
      <w:r w:rsidRPr="00D24591">
        <w:rPr>
          <w:color w:val="7030A0"/>
          <w:sz w:val="28"/>
          <w:szCs w:val="28"/>
          <w:lang w:val="hr-HR"/>
        </w:rPr>
        <w:t>RASPORED DOPUNSKOG RADA ZA  UČENIKE ZAVRŠNIH RAZREDA</w:t>
      </w:r>
    </w:p>
    <w:tbl>
      <w:tblPr>
        <w:tblStyle w:val="Reetkatablice"/>
        <w:tblW w:w="11477" w:type="dxa"/>
        <w:tblLayout w:type="fixed"/>
        <w:tblLook w:val="04A0"/>
      </w:tblPr>
      <w:tblGrid>
        <w:gridCol w:w="2405"/>
        <w:gridCol w:w="1418"/>
        <w:gridCol w:w="1559"/>
        <w:gridCol w:w="1559"/>
        <w:gridCol w:w="1559"/>
        <w:gridCol w:w="1418"/>
        <w:gridCol w:w="1559"/>
      </w:tblGrid>
      <w:tr w:rsidR="009F1BF2" w:rsidRPr="0028692B" w:rsidTr="0042442E">
        <w:trPr>
          <w:trHeight w:val="342"/>
        </w:trPr>
        <w:tc>
          <w:tcPr>
            <w:tcW w:w="2405" w:type="dxa"/>
            <w:vMerge w:val="restart"/>
          </w:tcPr>
          <w:p w:rsidR="00A428F7" w:rsidRPr="0028692B" w:rsidRDefault="00A428F7">
            <w:pPr>
              <w:rPr>
                <w:lang w:val="hr-HR"/>
              </w:rPr>
            </w:pPr>
            <w:r w:rsidRPr="0028692B">
              <w:rPr>
                <w:lang w:val="hr-HR"/>
              </w:rPr>
              <w:t>RAZRED/PREDMET/</w:t>
            </w:r>
          </w:p>
          <w:p w:rsidR="009F1BF2" w:rsidRPr="0028692B" w:rsidRDefault="00A428F7">
            <w:pPr>
              <w:rPr>
                <w:color w:val="7030A0"/>
                <w:lang w:val="hr-HR"/>
              </w:rPr>
            </w:pPr>
            <w:bookmarkStart w:id="0" w:name="_GoBack"/>
            <w:bookmarkEnd w:id="0"/>
            <w:r w:rsidRPr="0028692B">
              <w:rPr>
                <w:lang w:val="hr-HR"/>
              </w:rPr>
              <w:t>termin</w:t>
            </w:r>
            <w:r w:rsidR="009F1BF2" w:rsidRPr="0028692B">
              <w:rPr>
                <w:lang w:val="hr-HR"/>
              </w:rPr>
              <w:t>/UČIONICA</w:t>
            </w:r>
          </w:p>
        </w:tc>
        <w:tc>
          <w:tcPr>
            <w:tcW w:w="9072" w:type="dxa"/>
            <w:gridSpan w:val="6"/>
          </w:tcPr>
          <w:p w:rsidR="009F1BF2" w:rsidRPr="0028692B" w:rsidRDefault="009F1BF2" w:rsidP="00D24591">
            <w:pPr>
              <w:jc w:val="center"/>
              <w:rPr>
                <w:lang w:val="hr-HR"/>
              </w:rPr>
            </w:pPr>
            <w:r w:rsidRPr="0028692B">
              <w:rPr>
                <w:lang w:val="hr-HR"/>
              </w:rPr>
              <w:t>dani održavanja dopunskog rada</w:t>
            </w:r>
          </w:p>
        </w:tc>
      </w:tr>
      <w:tr w:rsidR="009F1BF2" w:rsidRPr="0028692B" w:rsidTr="0042442E">
        <w:trPr>
          <w:trHeight w:val="342"/>
        </w:trPr>
        <w:tc>
          <w:tcPr>
            <w:tcW w:w="2405" w:type="dxa"/>
            <w:vMerge/>
          </w:tcPr>
          <w:p w:rsidR="009F1BF2" w:rsidRPr="0028692B" w:rsidRDefault="009F1BF2">
            <w:pPr>
              <w:rPr>
                <w:color w:val="7030A0"/>
                <w:lang w:val="hr-HR"/>
              </w:rPr>
            </w:pPr>
          </w:p>
        </w:tc>
        <w:tc>
          <w:tcPr>
            <w:tcW w:w="1418" w:type="dxa"/>
          </w:tcPr>
          <w:p w:rsidR="009F1BF2" w:rsidRPr="0028692B" w:rsidRDefault="009F1BF2">
            <w:pPr>
              <w:rPr>
                <w:color w:val="7030A0"/>
                <w:lang w:val="hr-HR"/>
              </w:rPr>
            </w:pPr>
            <w:r w:rsidRPr="0028692B">
              <w:rPr>
                <w:color w:val="7030A0"/>
                <w:lang w:val="hr-HR"/>
              </w:rPr>
              <w:t>sri.29.5.</w:t>
            </w:r>
          </w:p>
        </w:tc>
        <w:tc>
          <w:tcPr>
            <w:tcW w:w="1559" w:type="dxa"/>
          </w:tcPr>
          <w:p w:rsidR="009F1BF2" w:rsidRPr="0028692B" w:rsidRDefault="009F1BF2">
            <w:pPr>
              <w:rPr>
                <w:color w:val="7030A0"/>
                <w:lang w:val="hr-HR"/>
              </w:rPr>
            </w:pPr>
            <w:r w:rsidRPr="0028692B">
              <w:rPr>
                <w:color w:val="7030A0"/>
                <w:lang w:val="hr-HR"/>
              </w:rPr>
              <w:t>čet.30.5.</w:t>
            </w:r>
          </w:p>
        </w:tc>
        <w:tc>
          <w:tcPr>
            <w:tcW w:w="1559" w:type="dxa"/>
          </w:tcPr>
          <w:p w:rsidR="009F1BF2" w:rsidRPr="0028692B" w:rsidRDefault="009F1BF2">
            <w:pPr>
              <w:rPr>
                <w:color w:val="7030A0"/>
                <w:lang w:val="hr-HR"/>
              </w:rPr>
            </w:pPr>
            <w:r w:rsidRPr="0028692B">
              <w:rPr>
                <w:color w:val="7030A0"/>
                <w:lang w:val="hr-HR"/>
              </w:rPr>
              <w:t>pet.31.5.</w:t>
            </w:r>
          </w:p>
        </w:tc>
        <w:tc>
          <w:tcPr>
            <w:tcW w:w="1559" w:type="dxa"/>
          </w:tcPr>
          <w:p w:rsidR="009F1BF2" w:rsidRPr="0028692B" w:rsidRDefault="009F1BF2">
            <w:pPr>
              <w:rPr>
                <w:color w:val="7030A0"/>
                <w:lang w:val="hr-HR"/>
              </w:rPr>
            </w:pPr>
            <w:r w:rsidRPr="0028692B">
              <w:rPr>
                <w:color w:val="7030A0"/>
                <w:lang w:val="hr-HR"/>
              </w:rPr>
              <w:t>pon.3.6.</w:t>
            </w:r>
          </w:p>
        </w:tc>
        <w:tc>
          <w:tcPr>
            <w:tcW w:w="1418" w:type="dxa"/>
          </w:tcPr>
          <w:p w:rsidR="009F1BF2" w:rsidRPr="0028692B" w:rsidRDefault="009F1BF2">
            <w:pPr>
              <w:rPr>
                <w:color w:val="7030A0"/>
                <w:lang w:val="hr-HR"/>
              </w:rPr>
            </w:pPr>
            <w:r w:rsidRPr="0028692B">
              <w:rPr>
                <w:color w:val="7030A0"/>
                <w:lang w:val="hr-HR"/>
              </w:rPr>
              <w:t>ut.4.6.</w:t>
            </w:r>
          </w:p>
        </w:tc>
        <w:tc>
          <w:tcPr>
            <w:tcW w:w="1559" w:type="dxa"/>
          </w:tcPr>
          <w:p w:rsidR="009F1BF2" w:rsidRPr="0028692B" w:rsidRDefault="009F1BF2">
            <w:pPr>
              <w:rPr>
                <w:color w:val="7030A0"/>
                <w:lang w:val="hr-HR"/>
              </w:rPr>
            </w:pPr>
            <w:r w:rsidRPr="0028692B">
              <w:rPr>
                <w:color w:val="7030A0"/>
                <w:lang w:val="hr-HR"/>
              </w:rPr>
              <w:t>sri.5.6.</w:t>
            </w:r>
          </w:p>
        </w:tc>
      </w:tr>
      <w:tr w:rsidR="009F1BF2" w:rsidRPr="0028692B" w:rsidTr="0042442E">
        <w:tc>
          <w:tcPr>
            <w:tcW w:w="2405" w:type="dxa"/>
          </w:tcPr>
          <w:p w:rsidR="009F1BF2" w:rsidRPr="0028692B" w:rsidRDefault="0028692B" w:rsidP="009F1BF2">
            <w:r w:rsidRPr="0028692B">
              <w:rPr>
                <w:color w:val="7030A0"/>
                <w:lang w:val="hr-HR"/>
              </w:rPr>
              <w:t>3.B</w:t>
            </w:r>
            <w:r w:rsidR="009F1BF2" w:rsidRPr="0028692B">
              <w:rPr>
                <w:color w:val="7030A0"/>
                <w:lang w:val="hr-HR"/>
              </w:rPr>
              <w:t xml:space="preserve"> </w:t>
            </w:r>
            <w:r w:rsidR="009F1BF2" w:rsidRPr="0028692B">
              <w:rPr>
                <w:color w:val="7030A0"/>
              </w:rPr>
              <w:t>MATEMATIKA U STRUCI</w:t>
            </w:r>
          </w:p>
          <w:p w:rsidR="009F1BF2" w:rsidRPr="0028692B" w:rsidRDefault="009F1BF2" w:rsidP="009F1BF2"/>
          <w:p w:rsidR="009F1BF2" w:rsidRPr="0028692B" w:rsidRDefault="009F1BF2">
            <w:pPr>
              <w:rPr>
                <w:color w:val="7030A0"/>
                <w:lang w:val="hr-HR"/>
              </w:rPr>
            </w:pPr>
          </w:p>
        </w:tc>
        <w:tc>
          <w:tcPr>
            <w:tcW w:w="1418" w:type="dxa"/>
          </w:tcPr>
          <w:p w:rsidR="009F1BF2" w:rsidRPr="0028692B" w:rsidRDefault="00810B44">
            <w:r w:rsidRPr="0028692B">
              <w:t>8,45-11,00 h</w:t>
            </w:r>
          </w:p>
          <w:p w:rsidR="00810B44" w:rsidRPr="0028692B" w:rsidRDefault="00810B44">
            <w:pPr>
              <w:rPr>
                <w:color w:val="7030A0"/>
                <w:lang w:val="hr-HR"/>
              </w:rPr>
            </w:pPr>
            <w:r w:rsidRPr="0028692B">
              <w:t>uč.14</w:t>
            </w:r>
          </w:p>
        </w:tc>
        <w:tc>
          <w:tcPr>
            <w:tcW w:w="1559" w:type="dxa"/>
          </w:tcPr>
          <w:p w:rsidR="009F1BF2" w:rsidRPr="0028692B" w:rsidRDefault="00810B44">
            <w:r w:rsidRPr="0028692B">
              <w:t>10 -13,00 h</w:t>
            </w:r>
          </w:p>
          <w:p w:rsidR="00810B44" w:rsidRPr="0028692B" w:rsidRDefault="00810B44">
            <w:pPr>
              <w:rPr>
                <w:color w:val="7030A0"/>
                <w:lang w:val="hr-HR"/>
              </w:rPr>
            </w:pPr>
            <w:r w:rsidRPr="0028692B">
              <w:t>uč.24</w:t>
            </w:r>
          </w:p>
        </w:tc>
        <w:tc>
          <w:tcPr>
            <w:tcW w:w="1559" w:type="dxa"/>
          </w:tcPr>
          <w:p w:rsidR="009F1BF2" w:rsidRPr="0028692B" w:rsidRDefault="00810B44">
            <w:r w:rsidRPr="0028692B">
              <w:t>13,30-15,45h</w:t>
            </w:r>
          </w:p>
          <w:p w:rsidR="00810B44" w:rsidRPr="0028692B" w:rsidRDefault="00810B44">
            <w:pPr>
              <w:rPr>
                <w:color w:val="7030A0"/>
                <w:lang w:val="hr-HR"/>
              </w:rPr>
            </w:pPr>
            <w:proofErr w:type="gramStart"/>
            <w:r w:rsidRPr="0028692B">
              <w:t>uč</w:t>
            </w:r>
            <w:proofErr w:type="gramEnd"/>
            <w:r w:rsidRPr="0028692B">
              <w:t>. 34</w:t>
            </w:r>
          </w:p>
        </w:tc>
        <w:tc>
          <w:tcPr>
            <w:tcW w:w="1559" w:type="dxa"/>
          </w:tcPr>
          <w:p w:rsidR="009F1BF2" w:rsidRPr="0028692B" w:rsidRDefault="00810B44">
            <w:pPr>
              <w:rPr>
                <w:color w:val="7030A0"/>
                <w:lang w:val="hr-HR"/>
              </w:rPr>
            </w:pPr>
            <w:r w:rsidRPr="0028692B">
              <w:rPr>
                <w:color w:val="7030A0"/>
                <w:lang w:val="hr-HR"/>
              </w:rPr>
              <w:t>-----</w:t>
            </w:r>
          </w:p>
        </w:tc>
        <w:tc>
          <w:tcPr>
            <w:tcW w:w="1418" w:type="dxa"/>
          </w:tcPr>
          <w:p w:rsidR="009F1BF2" w:rsidRPr="0028692B" w:rsidRDefault="00810B44">
            <w:pPr>
              <w:rPr>
                <w:color w:val="7030A0"/>
                <w:lang w:val="hr-HR"/>
              </w:rPr>
            </w:pPr>
            <w:r w:rsidRPr="0028692B">
              <w:rPr>
                <w:color w:val="7030A0"/>
                <w:lang w:val="hr-HR"/>
              </w:rPr>
              <w:t>-----</w:t>
            </w:r>
          </w:p>
        </w:tc>
        <w:tc>
          <w:tcPr>
            <w:tcW w:w="1559" w:type="dxa"/>
          </w:tcPr>
          <w:p w:rsidR="009F1BF2" w:rsidRPr="0028692B" w:rsidRDefault="00810B44">
            <w:pPr>
              <w:rPr>
                <w:color w:val="7030A0"/>
                <w:lang w:val="hr-HR"/>
              </w:rPr>
            </w:pPr>
            <w:r w:rsidRPr="0028692B">
              <w:rPr>
                <w:color w:val="7030A0"/>
                <w:lang w:val="hr-HR"/>
              </w:rPr>
              <w:t>----</w:t>
            </w:r>
          </w:p>
        </w:tc>
      </w:tr>
      <w:tr w:rsidR="009F1BF2" w:rsidRPr="0028692B" w:rsidTr="0042442E">
        <w:tc>
          <w:tcPr>
            <w:tcW w:w="2405" w:type="dxa"/>
          </w:tcPr>
          <w:p w:rsidR="009F1BF2" w:rsidRPr="0028692B" w:rsidRDefault="009F1BF2">
            <w:pPr>
              <w:rPr>
                <w:color w:val="7030A0"/>
              </w:rPr>
            </w:pPr>
            <w:r w:rsidRPr="0028692B">
              <w:rPr>
                <w:color w:val="7030A0"/>
                <w:lang w:val="hr-HR"/>
              </w:rPr>
              <w:t>4</w:t>
            </w:r>
            <w:r w:rsidR="0028692B" w:rsidRPr="0028692B">
              <w:rPr>
                <w:color w:val="7030A0"/>
                <w:lang w:val="hr-HR"/>
              </w:rPr>
              <w:t xml:space="preserve">. </w:t>
            </w:r>
            <w:r w:rsidRPr="0028692B">
              <w:rPr>
                <w:color w:val="7030A0"/>
                <w:lang w:val="hr-HR"/>
              </w:rPr>
              <w:t xml:space="preserve">P </w:t>
            </w:r>
            <w:r w:rsidRPr="0028692B">
              <w:rPr>
                <w:color w:val="7030A0"/>
              </w:rPr>
              <w:t>MATEMATIKA</w:t>
            </w:r>
          </w:p>
          <w:p w:rsidR="00D61A9D" w:rsidRPr="0028692B" w:rsidRDefault="00D61A9D">
            <w:pPr>
              <w:rPr>
                <w:color w:val="7030A0"/>
              </w:rPr>
            </w:pPr>
          </w:p>
          <w:p w:rsidR="00D61A9D" w:rsidRPr="0028692B" w:rsidRDefault="00D61A9D">
            <w:pPr>
              <w:rPr>
                <w:color w:val="7030A0"/>
                <w:lang w:val="hr-HR"/>
              </w:rPr>
            </w:pPr>
          </w:p>
        </w:tc>
        <w:tc>
          <w:tcPr>
            <w:tcW w:w="1418" w:type="dxa"/>
          </w:tcPr>
          <w:p w:rsidR="009F1BF2" w:rsidRPr="0028692B" w:rsidRDefault="00810B44" w:rsidP="00810B44">
            <w:pPr>
              <w:rPr>
                <w:color w:val="7030A0"/>
                <w:lang w:val="hr-HR"/>
              </w:rPr>
            </w:pPr>
            <w:r w:rsidRPr="0028692B">
              <w:rPr>
                <w:color w:val="7030A0"/>
                <w:lang w:val="hr-HR"/>
              </w:rPr>
              <w:t>-----</w:t>
            </w:r>
          </w:p>
        </w:tc>
        <w:tc>
          <w:tcPr>
            <w:tcW w:w="1559" w:type="dxa"/>
          </w:tcPr>
          <w:p w:rsidR="00810B44" w:rsidRPr="0028692B" w:rsidRDefault="00810B44" w:rsidP="00810B44">
            <w:r w:rsidRPr="0028692B">
              <w:t>11,30 -14,00h</w:t>
            </w:r>
          </w:p>
          <w:p w:rsidR="00810B44" w:rsidRPr="0028692B" w:rsidRDefault="00810B44" w:rsidP="00810B44">
            <w:r w:rsidRPr="0028692B">
              <w:t>uč.14,14,26</w:t>
            </w:r>
          </w:p>
          <w:p w:rsidR="009F1BF2" w:rsidRPr="0028692B" w:rsidRDefault="009F1BF2">
            <w:pPr>
              <w:rPr>
                <w:color w:val="7030A0"/>
                <w:lang w:val="hr-HR"/>
              </w:rPr>
            </w:pPr>
          </w:p>
        </w:tc>
        <w:tc>
          <w:tcPr>
            <w:tcW w:w="1559" w:type="dxa"/>
          </w:tcPr>
          <w:p w:rsidR="009F1BF2" w:rsidRPr="0028692B" w:rsidRDefault="00810B44">
            <w:r w:rsidRPr="0028692B">
              <w:t>11,30 -13,05h</w:t>
            </w:r>
          </w:p>
          <w:p w:rsidR="00810B44" w:rsidRPr="0028692B" w:rsidRDefault="00810B44">
            <w:pPr>
              <w:rPr>
                <w:color w:val="7030A0"/>
                <w:lang w:val="hr-HR"/>
              </w:rPr>
            </w:pPr>
            <w:proofErr w:type="gramStart"/>
            <w:r w:rsidRPr="0028692B">
              <w:t>uč</w:t>
            </w:r>
            <w:proofErr w:type="gramEnd"/>
            <w:r w:rsidRPr="0028692B">
              <w:t>. 8</w:t>
            </w:r>
          </w:p>
        </w:tc>
        <w:tc>
          <w:tcPr>
            <w:tcW w:w="1559" w:type="dxa"/>
          </w:tcPr>
          <w:p w:rsidR="009F1BF2" w:rsidRPr="0028692B" w:rsidRDefault="00810B44">
            <w:r w:rsidRPr="0028692B">
              <w:t>9,50-12,15 h</w:t>
            </w:r>
          </w:p>
          <w:p w:rsidR="00810B44" w:rsidRPr="0028692B" w:rsidRDefault="00810B44">
            <w:pPr>
              <w:rPr>
                <w:color w:val="7030A0"/>
                <w:lang w:val="hr-HR"/>
              </w:rPr>
            </w:pPr>
            <w:r w:rsidRPr="0028692B">
              <w:t>uč.8</w:t>
            </w:r>
          </w:p>
        </w:tc>
        <w:tc>
          <w:tcPr>
            <w:tcW w:w="1418" w:type="dxa"/>
          </w:tcPr>
          <w:p w:rsidR="009F1BF2" w:rsidRPr="0028692B" w:rsidRDefault="00810B44">
            <w:pPr>
              <w:rPr>
                <w:color w:val="7030A0"/>
                <w:lang w:val="hr-HR"/>
              </w:rPr>
            </w:pPr>
            <w:r w:rsidRPr="0028692B">
              <w:rPr>
                <w:color w:val="7030A0"/>
                <w:lang w:val="hr-HR"/>
              </w:rPr>
              <w:t>-----</w:t>
            </w:r>
          </w:p>
        </w:tc>
        <w:tc>
          <w:tcPr>
            <w:tcW w:w="1559" w:type="dxa"/>
          </w:tcPr>
          <w:p w:rsidR="009F1BF2" w:rsidRPr="0028692B" w:rsidRDefault="00810B44" w:rsidP="00810B44">
            <w:pPr>
              <w:jc w:val="center"/>
              <w:rPr>
                <w:lang w:val="hr-HR"/>
              </w:rPr>
            </w:pPr>
            <w:r w:rsidRPr="0028692B">
              <w:t>13,15-15,50 h</w:t>
            </w:r>
          </w:p>
          <w:p w:rsidR="00810B44" w:rsidRPr="0028692B" w:rsidRDefault="00810B44" w:rsidP="00810B44">
            <w:pPr>
              <w:rPr>
                <w:lang w:val="hr-HR"/>
              </w:rPr>
            </w:pPr>
            <w:r w:rsidRPr="0028692B">
              <w:t>uč.2</w:t>
            </w:r>
          </w:p>
        </w:tc>
      </w:tr>
      <w:tr w:rsidR="009F1BF2" w:rsidRPr="0028692B" w:rsidTr="0042442E">
        <w:tc>
          <w:tcPr>
            <w:tcW w:w="2405" w:type="dxa"/>
          </w:tcPr>
          <w:p w:rsidR="009F1BF2" w:rsidRPr="0028692B" w:rsidRDefault="009F1BF2">
            <w:pPr>
              <w:rPr>
                <w:color w:val="7030A0"/>
                <w:lang w:val="hr-HR"/>
              </w:rPr>
            </w:pPr>
          </w:p>
          <w:p w:rsidR="009F1BF2" w:rsidRPr="0028692B" w:rsidRDefault="009F1BF2">
            <w:pPr>
              <w:rPr>
                <w:color w:val="7030A0"/>
              </w:rPr>
            </w:pPr>
            <w:r w:rsidRPr="0028692B">
              <w:rPr>
                <w:color w:val="7030A0"/>
                <w:lang w:val="hr-HR"/>
              </w:rPr>
              <w:t>4</w:t>
            </w:r>
            <w:r w:rsidR="0028692B" w:rsidRPr="0028692B">
              <w:rPr>
                <w:color w:val="7030A0"/>
                <w:lang w:val="hr-HR"/>
              </w:rPr>
              <w:t xml:space="preserve">. </w:t>
            </w:r>
            <w:r w:rsidRPr="0028692B">
              <w:rPr>
                <w:color w:val="7030A0"/>
                <w:lang w:val="hr-HR"/>
              </w:rPr>
              <w:t xml:space="preserve">P </w:t>
            </w:r>
            <w:r w:rsidRPr="0028692B">
              <w:rPr>
                <w:color w:val="7030A0"/>
              </w:rPr>
              <w:t>HRVATSKI JEZIK</w:t>
            </w:r>
          </w:p>
          <w:p w:rsidR="00D61A9D" w:rsidRPr="0028692B" w:rsidRDefault="00D61A9D">
            <w:pPr>
              <w:rPr>
                <w:color w:val="7030A0"/>
                <w:lang w:val="hr-HR"/>
              </w:rPr>
            </w:pPr>
          </w:p>
        </w:tc>
        <w:tc>
          <w:tcPr>
            <w:tcW w:w="1418" w:type="dxa"/>
          </w:tcPr>
          <w:p w:rsidR="009F1BF2" w:rsidRPr="0028692B" w:rsidRDefault="00810B44">
            <w:r w:rsidRPr="0028692B">
              <w:t>12,20-14,00h</w:t>
            </w:r>
          </w:p>
          <w:p w:rsidR="00810B44" w:rsidRPr="0028692B" w:rsidRDefault="00810B44">
            <w:pPr>
              <w:rPr>
                <w:color w:val="7030A0"/>
                <w:lang w:val="hr-HR"/>
              </w:rPr>
            </w:pPr>
            <w:proofErr w:type="gramStart"/>
            <w:r w:rsidRPr="0028692B">
              <w:t>uč</w:t>
            </w:r>
            <w:proofErr w:type="gramEnd"/>
            <w:r w:rsidRPr="0028692B">
              <w:t>. knj</w:t>
            </w:r>
          </w:p>
        </w:tc>
        <w:tc>
          <w:tcPr>
            <w:tcW w:w="1559" w:type="dxa"/>
          </w:tcPr>
          <w:p w:rsidR="009F1BF2" w:rsidRPr="0028692B" w:rsidRDefault="00810B44">
            <w:r w:rsidRPr="0028692B">
              <w:t>14,05-16,40h</w:t>
            </w:r>
          </w:p>
          <w:p w:rsidR="00810B44" w:rsidRPr="0028692B" w:rsidRDefault="00810B44">
            <w:pPr>
              <w:rPr>
                <w:color w:val="7030A0"/>
                <w:lang w:val="hr-HR"/>
              </w:rPr>
            </w:pPr>
            <w:r w:rsidRPr="0028692B">
              <w:t>uč.8</w:t>
            </w:r>
          </w:p>
        </w:tc>
        <w:tc>
          <w:tcPr>
            <w:tcW w:w="1559" w:type="dxa"/>
          </w:tcPr>
          <w:p w:rsidR="009F1BF2" w:rsidRPr="0028692B" w:rsidRDefault="00810B44">
            <w:pPr>
              <w:rPr>
                <w:color w:val="7030A0"/>
                <w:lang w:val="hr-HR"/>
              </w:rPr>
            </w:pPr>
            <w:r w:rsidRPr="0028692B">
              <w:rPr>
                <w:color w:val="7030A0"/>
                <w:lang w:val="hr-HR"/>
              </w:rPr>
              <w:t>---</w:t>
            </w:r>
            <w:r w:rsidR="0042442E" w:rsidRPr="0028692B">
              <w:rPr>
                <w:color w:val="7030A0"/>
                <w:lang w:val="hr-HR"/>
              </w:rPr>
              <w:t>-</w:t>
            </w:r>
          </w:p>
        </w:tc>
        <w:tc>
          <w:tcPr>
            <w:tcW w:w="1559" w:type="dxa"/>
          </w:tcPr>
          <w:p w:rsidR="009F1BF2" w:rsidRPr="0028692B" w:rsidRDefault="00810B44">
            <w:pPr>
              <w:rPr>
                <w:color w:val="7030A0"/>
                <w:lang w:val="hr-HR"/>
              </w:rPr>
            </w:pPr>
            <w:r w:rsidRPr="0028692B">
              <w:rPr>
                <w:color w:val="7030A0"/>
                <w:lang w:val="hr-HR"/>
              </w:rPr>
              <w:t>-----</w:t>
            </w:r>
          </w:p>
        </w:tc>
        <w:tc>
          <w:tcPr>
            <w:tcW w:w="1418" w:type="dxa"/>
          </w:tcPr>
          <w:p w:rsidR="009F1BF2" w:rsidRPr="0028692B" w:rsidRDefault="00810B44">
            <w:r w:rsidRPr="0028692B">
              <w:t>8,00-11,25h</w:t>
            </w:r>
          </w:p>
          <w:p w:rsidR="00810B44" w:rsidRPr="0028692B" w:rsidRDefault="00810B44">
            <w:pPr>
              <w:rPr>
                <w:color w:val="7030A0"/>
                <w:lang w:val="hr-HR"/>
              </w:rPr>
            </w:pPr>
            <w:proofErr w:type="gramStart"/>
            <w:r w:rsidRPr="0028692B">
              <w:t>uč</w:t>
            </w:r>
            <w:proofErr w:type="gramEnd"/>
            <w:r w:rsidRPr="0028692B">
              <w:t>. knj</w:t>
            </w:r>
          </w:p>
        </w:tc>
        <w:tc>
          <w:tcPr>
            <w:tcW w:w="1559" w:type="dxa"/>
          </w:tcPr>
          <w:p w:rsidR="009F1BF2" w:rsidRPr="0028692B" w:rsidRDefault="00810B44">
            <w:pPr>
              <w:rPr>
                <w:color w:val="7030A0"/>
                <w:lang w:val="hr-HR"/>
              </w:rPr>
            </w:pPr>
            <w:r w:rsidRPr="0028692B">
              <w:rPr>
                <w:color w:val="7030A0"/>
                <w:lang w:val="hr-HR"/>
              </w:rPr>
              <w:t>------</w:t>
            </w:r>
          </w:p>
        </w:tc>
      </w:tr>
      <w:tr w:rsidR="00D61A9D" w:rsidRPr="0028692B" w:rsidTr="0042442E">
        <w:tc>
          <w:tcPr>
            <w:tcW w:w="2405" w:type="dxa"/>
          </w:tcPr>
          <w:p w:rsidR="00D61A9D" w:rsidRPr="0028692B" w:rsidRDefault="00D61A9D">
            <w:pPr>
              <w:rPr>
                <w:color w:val="7030A0"/>
              </w:rPr>
            </w:pPr>
            <w:r w:rsidRPr="0028692B">
              <w:rPr>
                <w:color w:val="7030A0"/>
                <w:lang w:val="hr-HR"/>
              </w:rPr>
              <w:t>3</w:t>
            </w:r>
            <w:r w:rsidR="0028692B" w:rsidRPr="0028692B">
              <w:rPr>
                <w:color w:val="7030A0"/>
                <w:lang w:val="hr-HR"/>
              </w:rPr>
              <w:t>. A</w:t>
            </w:r>
            <w:r w:rsidRPr="0028692B">
              <w:rPr>
                <w:color w:val="7030A0"/>
                <w:lang w:val="hr-HR"/>
              </w:rPr>
              <w:t xml:space="preserve"> </w:t>
            </w:r>
            <w:r w:rsidRPr="0028692B">
              <w:rPr>
                <w:color w:val="7030A0"/>
              </w:rPr>
              <w:t>TRADICIJSKE FRIZURE- IZBORNI</w:t>
            </w:r>
          </w:p>
          <w:p w:rsidR="00D61A9D" w:rsidRPr="0028692B" w:rsidRDefault="00D61A9D">
            <w:pPr>
              <w:rPr>
                <w:color w:val="7030A0"/>
                <w:lang w:val="hr-HR"/>
              </w:rPr>
            </w:pPr>
          </w:p>
        </w:tc>
        <w:tc>
          <w:tcPr>
            <w:tcW w:w="1418" w:type="dxa"/>
          </w:tcPr>
          <w:p w:rsidR="00D61A9D" w:rsidRPr="0028692B" w:rsidRDefault="0042442E">
            <w:r w:rsidRPr="0028692B">
              <w:t>9,00 - 11,45h</w:t>
            </w:r>
          </w:p>
          <w:p w:rsidR="0042442E" w:rsidRPr="0028692B" w:rsidRDefault="0042442E">
            <w:pPr>
              <w:rPr>
                <w:color w:val="7030A0"/>
                <w:lang w:val="hr-HR"/>
              </w:rPr>
            </w:pPr>
            <w:r w:rsidRPr="0028692B">
              <w:t>uč.23</w:t>
            </w:r>
          </w:p>
        </w:tc>
        <w:tc>
          <w:tcPr>
            <w:tcW w:w="1559" w:type="dxa"/>
          </w:tcPr>
          <w:p w:rsidR="00D61A9D" w:rsidRPr="0028692B" w:rsidRDefault="0042442E">
            <w:pPr>
              <w:rPr>
                <w:color w:val="7030A0"/>
                <w:lang w:val="hr-HR"/>
              </w:rPr>
            </w:pPr>
            <w:r w:rsidRPr="0028692B">
              <w:rPr>
                <w:color w:val="7030A0"/>
                <w:lang w:val="hr-HR"/>
              </w:rPr>
              <w:t>----</w:t>
            </w:r>
          </w:p>
        </w:tc>
        <w:tc>
          <w:tcPr>
            <w:tcW w:w="1559" w:type="dxa"/>
          </w:tcPr>
          <w:p w:rsidR="00D61A9D" w:rsidRPr="0028692B" w:rsidRDefault="0042442E">
            <w:pPr>
              <w:rPr>
                <w:color w:val="7030A0"/>
                <w:lang w:val="hr-HR"/>
              </w:rPr>
            </w:pPr>
            <w:r w:rsidRPr="0028692B">
              <w:rPr>
                <w:color w:val="7030A0"/>
                <w:lang w:val="hr-HR"/>
              </w:rPr>
              <w:t>----</w:t>
            </w:r>
          </w:p>
        </w:tc>
        <w:tc>
          <w:tcPr>
            <w:tcW w:w="1559" w:type="dxa"/>
          </w:tcPr>
          <w:p w:rsidR="00D61A9D" w:rsidRPr="0028692B" w:rsidRDefault="0042442E">
            <w:r w:rsidRPr="0028692B">
              <w:t>11,30 -14,00h</w:t>
            </w:r>
          </w:p>
          <w:p w:rsidR="0042442E" w:rsidRPr="0028692B" w:rsidRDefault="0042442E">
            <w:pPr>
              <w:rPr>
                <w:color w:val="7030A0"/>
                <w:lang w:val="hr-HR"/>
              </w:rPr>
            </w:pPr>
            <w:proofErr w:type="gramStart"/>
            <w:r w:rsidRPr="0028692B">
              <w:t>uč</w:t>
            </w:r>
            <w:proofErr w:type="gramEnd"/>
            <w:r w:rsidRPr="0028692B">
              <w:t>. 23,knj,23</w:t>
            </w:r>
          </w:p>
        </w:tc>
        <w:tc>
          <w:tcPr>
            <w:tcW w:w="1418" w:type="dxa"/>
          </w:tcPr>
          <w:p w:rsidR="00D61A9D" w:rsidRPr="0028692B" w:rsidRDefault="0042442E">
            <w:r w:rsidRPr="0028692B">
              <w:t>8,00 -11,25h</w:t>
            </w:r>
          </w:p>
          <w:p w:rsidR="0042442E" w:rsidRPr="0028692B" w:rsidRDefault="0042442E">
            <w:pPr>
              <w:rPr>
                <w:color w:val="7030A0"/>
                <w:lang w:val="hr-HR"/>
              </w:rPr>
            </w:pPr>
            <w:r w:rsidRPr="0028692B">
              <w:t>uč.23</w:t>
            </w:r>
          </w:p>
        </w:tc>
        <w:tc>
          <w:tcPr>
            <w:tcW w:w="1559" w:type="dxa"/>
          </w:tcPr>
          <w:p w:rsidR="00D61A9D" w:rsidRPr="0028692B" w:rsidRDefault="0042442E">
            <w:pPr>
              <w:rPr>
                <w:color w:val="7030A0"/>
                <w:lang w:val="hr-HR"/>
              </w:rPr>
            </w:pPr>
            <w:r w:rsidRPr="0028692B">
              <w:rPr>
                <w:color w:val="7030A0"/>
                <w:lang w:val="hr-HR"/>
              </w:rPr>
              <w:t>------</w:t>
            </w:r>
          </w:p>
        </w:tc>
      </w:tr>
    </w:tbl>
    <w:p w:rsidR="00D24591" w:rsidRPr="00D24591" w:rsidRDefault="00D24591">
      <w:pPr>
        <w:rPr>
          <w:color w:val="7030A0"/>
          <w:sz w:val="28"/>
          <w:szCs w:val="28"/>
          <w:lang w:val="hr-HR"/>
        </w:rPr>
      </w:pPr>
    </w:p>
    <w:sectPr w:rsidR="00D24591" w:rsidRPr="00D24591" w:rsidSect="009F1BF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D24591"/>
    <w:rsid w:val="00084AC5"/>
    <w:rsid w:val="0028692B"/>
    <w:rsid w:val="0042442E"/>
    <w:rsid w:val="004C0548"/>
    <w:rsid w:val="00810B44"/>
    <w:rsid w:val="009F1BF2"/>
    <w:rsid w:val="00A428F7"/>
    <w:rsid w:val="00D24591"/>
    <w:rsid w:val="00D61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A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2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Silvija</cp:lastModifiedBy>
  <cp:revision>2</cp:revision>
  <dcterms:created xsi:type="dcterms:W3CDTF">2019-05-27T10:11:00Z</dcterms:created>
  <dcterms:modified xsi:type="dcterms:W3CDTF">2019-05-27T10:11:00Z</dcterms:modified>
</cp:coreProperties>
</file>